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FE" w:rsidRDefault="00F555FB" w:rsidP="00922A13">
      <w:pPr>
        <w:jc w:val="right"/>
        <w:rPr>
          <w:rFonts w:ascii="Times New Roman" w:hAnsi="Times New Roman" w:cs="Times New Roman"/>
        </w:rPr>
      </w:pPr>
      <w:r w:rsidRPr="00F22A1E">
        <w:rPr>
          <w:rFonts w:ascii="Times New Roman" w:hAnsi="Times New Roman" w:cs="Times New Roman"/>
          <w:sz w:val="24"/>
          <w:szCs w:val="24"/>
        </w:rPr>
        <w:t>Gł</w:t>
      </w:r>
      <w:r w:rsidR="00C12C9B" w:rsidRPr="00F22A1E">
        <w:rPr>
          <w:rFonts w:ascii="Times New Roman" w:hAnsi="Times New Roman" w:cs="Times New Roman"/>
          <w:sz w:val="24"/>
          <w:szCs w:val="24"/>
        </w:rPr>
        <w:t>owno</w:t>
      </w:r>
      <w:r w:rsidR="00922A13" w:rsidRPr="00922A13">
        <w:rPr>
          <w:rFonts w:ascii="Times New Roman" w:hAnsi="Times New Roman" w:cs="Times New Roman"/>
        </w:rPr>
        <w:t xml:space="preserve">, </w:t>
      </w:r>
      <w:r w:rsidR="00922A13">
        <w:rPr>
          <w:rFonts w:ascii="Times New Roman" w:hAnsi="Times New Roman" w:cs="Times New Roman"/>
        </w:rPr>
        <w:t>……………………………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Imię i nazwisko</w:t>
      </w:r>
      <w:r w:rsidR="00A63E51">
        <w:rPr>
          <w:rFonts w:ascii="Times New Roman" w:hAnsi="Times New Roman" w:cs="Times New Roman"/>
          <w:vertAlign w:val="superscript"/>
        </w:rPr>
        <w:t>/ Nazwa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</w:t>
      </w:r>
      <w:r w:rsidRPr="00922A13">
        <w:rPr>
          <w:rFonts w:ascii="Times New Roman" w:hAnsi="Times New Roman" w:cs="Times New Roman"/>
          <w:vertAlign w:val="superscript"/>
        </w:rPr>
        <w:t>s zamieszkania</w:t>
      </w:r>
      <w:r w:rsidR="00A63E51">
        <w:rPr>
          <w:rFonts w:ascii="Times New Roman" w:hAnsi="Times New Roman" w:cs="Times New Roman"/>
          <w:vertAlign w:val="superscript"/>
        </w:rPr>
        <w:t>/ Siedziba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63E51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Numer PESEL</w:t>
      </w:r>
      <w:r w:rsidR="006A14BB">
        <w:rPr>
          <w:rFonts w:ascii="Times New Roman" w:hAnsi="Times New Roman" w:cs="Times New Roman"/>
          <w:vertAlign w:val="superscript"/>
        </w:rPr>
        <w:t>/NIP</w:t>
      </w:r>
    </w:p>
    <w:p w:rsidR="00A63E51" w:rsidRDefault="00A63E51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</w:t>
      </w:r>
    </w:p>
    <w:p w:rsidR="00A63E51" w:rsidRDefault="00A63E51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Adres nieruchomości*</w:t>
      </w:r>
    </w:p>
    <w:p w:rsidR="002D310D" w:rsidRDefault="002D310D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</w:t>
      </w:r>
    </w:p>
    <w:p w:rsidR="002D310D" w:rsidRDefault="00D55F47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</w:t>
      </w:r>
      <w:r w:rsidR="002D310D">
        <w:rPr>
          <w:rFonts w:ascii="Times New Roman" w:hAnsi="Times New Roman" w:cs="Times New Roman"/>
          <w:vertAlign w:val="superscript"/>
        </w:rPr>
        <w:t>umer kontaktowy</w:t>
      </w:r>
    </w:p>
    <w:p w:rsidR="00C12C9B" w:rsidRDefault="00C12C9B" w:rsidP="00C12C9B">
      <w:pPr>
        <w:spacing w:line="200" w:lineRule="exact"/>
        <w:ind w:firstLine="48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A13" w:rsidRPr="00922A13" w:rsidRDefault="00C12C9B" w:rsidP="00C12C9B">
      <w:pPr>
        <w:spacing w:line="200" w:lineRule="exact"/>
        <w:ind w:firstLine="48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Głowno</w:t>
      </w:r>
    </w:p>
    <w:p w:rsidR="00C12C9B" w:rsidRDefault="00C12C9B" w:rsidP="00C12C9B">
      <w:pPr>
        <w:spacing w:line="200" w:lineRule="exact"/>
        <w:ind w:firstLine="581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Kilińskiego 2</w:t>
      </w:r>
    </w:p>
    <w:p w:rsidR="00922A13" w:rsidRDefault="00C12C9B" w:rsidP="00C12C9B">
      <w:pPr>
        <w:spacing w:line="200" w:lineRule="exact"/>
        <w:ind w:firstLine="581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95-015 Głowno</w:t>
      </w:r>
    </w:p>
    <w:p w:rsidR="00C12C9B" w:rsidRPr="00F22A1E" w:rsidRDefault="00C12C9B" w:rsidP="00922A13">
      <w:pPr>
        <w:spacing w:line="200" w:lineRule="exact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922A13" w:rsidRPr="00F22A1E" w:rsidRDefault="00922A13" w:rsidP="00922A13">
      <w:pPr>
        <w:spacing w:line="200" w:lineRule="exact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F22A1E">
        <w:rPr>
          <w:rFonts w:ascii="Times New Roman" w:hAnsi="Times New Roman" w:cs="Times New Roman"/>
          <w:b/>
          <w:spacing w:val="24"/>
          <w:sz w:val="24"/>
          <w:szCs w:val="24"/>
        </w:rPr>
        <w:t>Wniosek o umorzenie</w:t>
      </w:r>
    </w:p>
    <w:p w:rsidR="00922A13" w:rsidRPr="00F22A1E" w:rsidRDefault="00922A13" w:rsidP="00922A1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22A1E">
        <w:rPr>
          <w:rFonts w:ascii="Times New Roman" w:hAnsi="Times New Roman" w:cs="Times New Roman"/>
          <w:sz w:val="24"/>
          <w:szCs w:val="24"/>
        </w:rPr>
        <w:t xml:space="preserve">zaległości podatkowej/ odsetek za zwłokę/ </w:t>
      </w:r>
    </w:p>
    <w:p w:rsidR="00922A13" w:rsidRPr="00F22A1E" w:rsidRDefault="00922A13" w:rsidP="00922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C1" w:rsidRPr="00F22A1E" w:rsidRDefault="00922A13" w:rsidP="00474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2A1E">
        <w:rPr>
          <w:rFonts w:ascii="Times New Roman" w:hAnsi="Times New Roman" w:cs="Times New Roman"/>
          <w:sz w:val="24"/>
          <w:szCs w:val="24"/>
        </w:rPr>
        <w:t>Na podstawie art. 67a § 1 pkt 3</w:t>
      </w:r>
      <w:r w:rsidR="00331CA0" w:rsidRPr="00F22A1E">
        <w:rPr>
          <w:rFonts w:ascii="Times New Roman" w:hAnsi="Times New Roman" w:cs="Times New Roman"/>
          <w:sz w:val="24"/>
          <w:szCs w:val="24"/>
        </w:rPr>
        <w:t xml:space="preserve"> oraz art. 67b § 1 pkt 2 </w:t>
      </w:r>
      <w:r w:rsidRPr="00F22A1E">
        <w:rPr>
          <w:rFonts w:ascii="Times New Roman" w:hAnsi="Times New Roman" w:cs="Times New Roman"/>
          <w:sz w:val="24"/>
          <w:szCs w:val="24"/>
        </w:rPr>
        <w:t>ustawy z dnia 29 sierpnia 1997 roku Ordynacja podatkowa (tekst jednolity Dz. U. z 20</w:t>
      </w:r>
      <w:r w:rsidR="007D5313" w:rsidRPr="00F22A1E">
        <w:rPr>
          <w:rFonts w:ascii="Times New Roman" w:hAnsi="Times New Roman" w:cs="Times New Roman"/>
          <w:sz w:val="24"/>
          <w:szCs w:val="24"/>
        </w:rPr>
        <w:t>19</w:t>
      </w:r>
      <w:r w:rsidRPr="00F22A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6A14BB" w:rsidRPr="00F22A1E">
        <w:rPr>
          <w:rFonts w:ascii="Times New Roman" w:hAnsi="Times New Roman" w:cs="Times New Roman"/>
          <w:sz w:val="24"/>
          <w:szCs w:val="24"/>
        </w:rPr>
        <w:t>900</w:t>
      </w:r>
      <w:r w:rsidRPr="00F22A1E">
        <w:rPr>
          <w:rFonts w:ascii="Times New Roman" w:hAnsi="Times New Roman" w:cs="Times New Roman"/>
          <w:sz w:val="24"/>
          <w:szCs w:val="24"/>
        </w:rPr>
        <w:t xml:space="preserve"> z późniejszymi zmianami) </w:t>
      </w:r>
      <w:bookmarkEnd w:id="0"/>
      <w:r w:rsidRPr="00F22A1E">
        <w:rPr>
          <w:rFonts w:ascii="Times New Roman" w:hAnsi="Times New Roman" w:cs="Times New Roman"/>
          <w:sz w:val="24"/>
          <w:szCs w:val="24"/>
        </w:rPr>
        <w:t>wnoszę o umorzenie zaległości podatkowej/ odsetek za zwłokę/  w podatku od …………………………………………….</w:t>
      </w:r>
      <w:r w:rsidR="00474B8F">
        <w:rPr>
          <w:rFonts w:ascii="Times New Roman" w:hAnsi="Times New Roman" w:cs="Times New Roman"/>
          <w:sz w:val="24"/>
          <w:szCs w:val="24"/>
        </w:rPr>
        <w:t xml:space="preserve">za </w:t>
      </w:r>
      <w:r w:rsidR="004C2BC1" w:rsidRPr="00F22A1E">
        <w:rPr>
          <w:rFonts w:ascii="Times New Roman" w:hAnsi="Times New Roman" w:cs="Times New Roman"/>
          <w:sz w:val="24"/>
          <w:szCs w:val="24"/>
        </w:rPr>
        <w:t>okres …………………………………………...</w:t>
      </w:r>
      <w:r w:rsidR="00331CA0" w:rsidRPr="00F22A1E">
        <w:rPr>
          <w:rFonts w:ascii="Times New Roman" w:hAnsi="Times New Roman" w:cs="Times New Roman"/>
          <w:sz w:val="24"/>
          <w:szCs w:val="24"/>
        </w:rPr>
        <w:t xml:space="preserve"> </w:t>
      </w:r>
      <w:r w:rsidR="004C2BC1" w:rsidRPr="00F22A1E">
        <w:rPr>
          <w:rFonts w:ascii="Times New Roman" w:hAnsi="Times New Roman" w:cs="Times New Roman"/>
          <w:sz w:val="24"/>
          <w:szCs w:val="24"/>
        </w:rPr>
        <w:t>w kwocie………………………………….zł.</w:t>
      </w:r>
    </w:p>
    <w:p w:rsidR="004C2BC1" w:rsidRPr="00F22A1E" w:rsidRDefault="004C2BC1" w:rsidP="008D75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A1E">
        <w:rPr>
          <w:rFonts w:ascii="Times New Roman" w:hAnsi="Times New Roman" w:cs="Times New Roman"/>
          <w:sz w:val="24"/>
          <w:szCs w:val="24"/>
        </w:rPr>
        <w:t>U Z A S A D N I E N I E</w:t>
      </w:r>
    </w:p>
    <w:p w:rsidR="004C2BC1" w:rsidRDefault="004C2BC1" w:rsidP="00922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BC1" w:rsidRPr="005962DF" w:rsidRDefault="004C2BC1" w:rsidP="004C2BC1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  <w:r w:rsidRPr="005962DF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4C2BC1" w:rsidRPr="00F22A1E" w:rsidRDefault="004C2BC1" w:rsidP="005962DF">
      <w:pPr>
        <w:spacing w:line="200" w:lineRule="exact"/>
        <w:ind w:firstLine="6237"/>
        <w:rPr>
          <w:rFonts w:ascii="Times New Roman" w:hAnsi="Times New Roman" w:cs="Times New Roman"/>
        </w:rPr>
      </w:pPr>
      <w:r w:rsidRPr="00F22A1E">
        <w:rPr>
          <w:rFonts w:ascii="Times New Roman" w:hAnsi="Times New Roman" w:cs="Times New Roman"/>
        </w:rPr>
        <w:t>podpis</w:t>
      </w:r>
      <w:r w:rsidR="00F22A1E">
        <w:rPr>
          <w:rFonts w:ascii="Times New Roman" w:hAnsi="Times New Roman" w:cs="Times New Roman"/>
        </w:rPr>
        <w:t xml:space="preserve"> podatnika</w:t>
      </w:r>
    </w:p>
    <w:p w:rsidR="00C12C9B" w:rsidRDefault="00C12C9B" w:rsidP="00B733FD">
      <w:pPr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F22A1E" w:rsidRDefault="00F22A1E" w:rsidP="00F22A1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F22A1E" w:rsidRDefault="00F22A1E" w:rsidP="00F22A1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Zaświadczenia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otrzymanej w roku, w którym ubiega się o pomoc oraz w ciągu 2 poprzedzających go lat, albo oświadczenie o wielkości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otrzymanej w tym okresie, bądź oświadczenie o nieotrzymaniu takiej pomocy.</w:t>
      </w:r>
    </w:p>
    <w:p w:rsidR="00F22A1E" w:rsidRDefault="00F22A1E" w:rsidP="00F22A1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w sprawie zakresu informacji przedstawionych przez podmiot ubiegający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2A1E" w:rsidRDefault="00F22A1E" w:rsidP="00F22A1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finansowe z ksiąg rachunkowych, z ksiąg przychodów i rozchodów lub innej ewidencji prowadzonej do celów rozliczenia podatku dochodowego – potwierdzające zasadność wnioskowanej ulgi.</w:t>
      </w:r>
    </w:p>
    <w:p w:rsidR="00F22A1E" w:rsidRDefault="00F22A1E" w:rsidP="00F22A1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stanie majątkowym, sytuacji majątkowej i obciążeniach finansowych </w:t>
      </w:r>
    </w:p>
    <w:p w:rsidR="004C2BC1" w:rsidRPr="005962DF" w:rsidRDefault="004C2BC1" w:rsidP="005962DF">
      <w:pPr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4C2BC1" w:rsidRPr="005962DF" w:rsidSect="005962DF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03C"/>
    <w:multiLevelType w:val="hybridMultilevel"/>
    <w:tmpl w:val="3FAE55A6"/>
    <w:lvl w:ilvl="0" w:tplc="C284E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43D79"/>
    <w:multiLevelType w:val="hybridMultilevel"/>
    <w:tmpl w:val="6C12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55BD7"/>
    <w:multiLevelType w:val="hybridMultilevel"/>
    <w:tmpl w:val="0A8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0A"/>
    <w:rsid w:val="001E03FF"/>
    <w:rsid w:val="002D310D"/>
    <w:rsid w:val="00331CA0"/>
    <w:rsid w:val="00474B8F"/>
    <w:rsid w:val="004958DB"/>
    <w:rsid w:val="004C2BC1"/>
    <w:rsid w:val="005962DF"/>
    <w:rsid w:val="00651721"/>
    <w:rsid w:val="006A14BB"/>
    <w:rsid w:val="007D5313"/>
    <w:rsid w:val="00855E39"/>
    <w:rsid w:val="008D7585"/>
    <w:rsid w:val="00922A13"/>
    <w:rsid w:val="00990CD7"/>
    <w:rsid w:val="009D4F0A"/>
    <w:rsid w:val="00A63E51"/>
    <w:rsid w:val="00AD61BE"/>
    <w:rsid w:val="00B733FD"/>
    <w:rsid w:val="00C12C9B"/>
    <w:rsid w:val="00C43EFE"/>
    <w:rsid w:val="00D55F47"/>
    <w:rsid w:val="00F22A1E"/>
    <w:rsid w:val="00F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2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2A1E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2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2A1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Głowno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Jurewicz</dc:creator>
  <cp:lastModifiedBy>Dorota</cp:lastModifiedBy>
  <cp:revision>6</cp:revision>
  <cp:lastPrinted>2020-06-03T10:03:00Z</cp:lastPrinted>
  <dcterms:created xsi:type="dcterms:W3CDTF">2020-06-03T08:49:00Z</dcterms:created>
  <dcterms:modified xsi:type="dcterms:W3CDTF">2020-06-03T10:08:00Z</dcterms:modified>
</cp:coreProperties>
</file>